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212E" w:rsidRDefault="0040322C">
      <w:pPr>
        <w:rPr>
          <w:sz w:val="40"/>
          <w:szCs w:val="40"/>
        </w:rPr>
      </w:pPr>
      <w:r>
        <w:rPr>
          <w:rFonts w:ascii="Arial Narrow" w:hAnsi="Arial Narrow" w:cs="Trebuchet MS"/>
          <w:b/>
          <w:bCs/>
          <w:sz w:val="40"/>
          <w:szCs w:val="40"/>
        </w:rPr>
        <w:t xml:space="preserve">El Ayuntamiento concede la licencia de obras que posibilitará la reapertura del Restaurante El Bosque y dará vida al Parque González </w:t>
      </w:r>
      <w:proofErr w:type="spellStart"/>
      <w:r>
        <w:rPr>
          <w:rFonts w:ascii="Arial Narrow" w:hAnsi="Arial Narrow" w:cs="Trebuchet MS"/>
          <w:b/>
          <w:bCs/>
          <w:sz w:val="40"/>
          <w:szCs w:val="40"/>
        </w:rPr>
        <w:t>Hontoria</w:t>
      </w:r>
      <w:proofErr w:type="spellEnd"/>
    </w:p>
    <w:p w:rsidR="004D212E" w:rsidRDefault="004D212E">
      <w:pPr>
        <w:rPr>
          <w:rFonts w:ascii="Arial Narrow" w:hAnsi="Arial Narrow"/>
          <w:sz w:val="36"/>
          <w:szCs w:val="36"/>
        </w:rPr>
      </w:pPr>
    </w:p>
    <w:p w:rsidR="004D212E" w:rsidRDefault="0040322C">
      <w:pPr>
        <w:rPr>
          <w:sz w:val="32"/>
          <w:szCs w:val="32"/>
        </w:rPr>
      </w:pPr>
      <w:r>
        <w:rPr>
          <w:rFonts w:ascii="Arial Narrow" w:hAnsi="Arial Narrow" w:cs="Trebuchet MS"/>
          <w:color w:val="000000"/>
          <w:sz w:val="32"/>
          <w:szCs w:val="32"/>
        </w:rPr>
        <w:t xml:space="preserve">La alcaldesa, María José García-Pelayo, agradece al chef Israel Ramos y a su empresa, </w:t>
      </w:r>
      <w:proofErr w:type="spellStart"/>
      <w:r>
        <w:rPr>
          <w:rFonts w:ascii="Arial Narrow" w:hAnsi="Arial Narrow" w:cs="Trebuchet MS"/>
          <w:color w:val="000000"/>
          <w:sz w:val="32"/>
          <w:szCs w:val="32"/>
        </w:rPr>
        <w:t>Mantúa</w:t>
      </w:r>
      <w:proofErr w:type="spellEnd"/>
      <w:r>
        <w:rPr>
          <w:rFonts w:ascii="Arial Narrow" w:hAnsi="Arial Narrow" w:cs="Trebuchet MS"/>
          <w:color w:val="000000"/>
          <w:sz w:val="32"/>
          <w:szCs w:val="32"/>
        </w:rPr>
        <w:t xml:space="preserve">, su impulso a la </w:t>
      </w:r>
      <w:r>
        <w:rPr>
          <w:rFonts w:ascii="Arial Narrow" w:hAnsi="Arial Narrow" w:cs="Trebuchet MS"/>
          <w:color w:val="000000"/>
          <w:sz w:val="32"/>
          <w:szCs w:val="32"/>
        </w:rPr>
        <w:t xml:space="preserve">promoción de la gastronomía jerezana con la rehabilitación y puesta en uso de este emblemático edificio, que llevaba </w:t>
      </w:r>
      <w:proofErr w:type="gramStart"/>
      <w:r>
        <w:rPr>
          <w:rFonts w:ascii="Arial Narrow" w:hAnsi="Arial Narrow" w:cs="Trebuchet MS"/>
          <w:color w:val="000000"/>
          <w:sz w:val="32"/>
          <w:szCs w:val="32"/>
        </w:rPr>
        <w:t>años cerrado</w:t>
      </w:r>
      <w:proofErr w:type="gramEnd"/>
    </w:p>
    <w:p w:rsidR="004D212E" w:rsidRDefault="004D212E">
      <w:pPr>
        <w:jc w:val="both"/>
        <w:rPr>
          <w:rFonts w:ascii="Arial Narrow" w:hAnsi="Arial Narrow"/>
          <w:sz w:val="26"/>
          <w:szCs w:val="26"/>
        </w:rPr>
      </w:pPr>
    </w:p>
    <w:p w:rsidR="004D212E" w:rsidRDefault="0040322C">
      <w:pPr>
        <w:jc w:val="both"/>
        <w:rPr>
          <w:rFonts w:ascii="Arial Narrow" w:hAnsi="Arial Narrow"/>
          <w:sz w:val="26"/>
          <w:szCs w:val="26"/>
        </w:rPr>
      </w:pPr>
      <w:r>
        <w:rPr>
          <w:rFonts w:ascii="Arial Narrow" w:hAnsi="Arial Narrow" w:cs="Trebuchet MS"/>
          <w:b/>
          <w:bCs/>
          <w:color w:val="000000"/>
          <w:sz w:val="26"/>
          <w:szCs w:val="26"/>
        </w:rPr>
        <w:t xml:space="preserve">13 de febrero de 2024 </w:t>
      </w:r>
      <w:r>
        <w:rPr>
          <w:rFonts w:ascii="Arial Narrow" w:hAnsi="Arial Narrow" w:cs="Trebuchet MS"/>
          <w:color w:val="000000"/>
          <w:sz w:val="26"/>
          <w:szCs w:val="26"/>
        </w:rPr>
        <w:t>La Junta de Gobierno Local, presidida por la alcaldesa, María José García-Pelayo, ha aprobado la licenc</w:t>
      </w:r>
      <w:r>
        <w:rPr>
          <w:rFonts w:ascii="Arial Narrow" w:hAnsi="Arial Narrow" w:cs="Trebuchet MS"/>
          <w:color w:val="000000"/>
          <w:sz w:val="26"/>
          <w:szCs w:val="26"/>
        </w:rPr>
        <w:t>ia de obras de rehabilitación del edificio del Restaurante E</w:t>
      </w:r>
      <w:r>
        <w:rPr>
          <w:rFonts w:ascii="Arial Narrow" w:hAnsi="Arial Narrow" w:cs="Trebuchet MS"/>
          <w:color w:val="000000"/>
          <w:sz w:val="26"/>
          <w:szCs w:val="26"/>
        </w:rPr>
        <w:t>l Bosque, situado en el P</w:t>
      </w:r>
      <w:r>
        <w:rPr>
          <w:rFonts w:ascii="Arial Narrow" w:hAnsi="Arial Narrow" w:cs="Trebuchet MS"/>
          <w:color w:val="000000"/>
          <w:sz w:val="26"/>
          <w:szCs w:val="26"/>
        </w:rPr>
        <w:t xml:space="preserve">arque González </w:t>
      </w:r>
      <w:proofErr w:type="spellStart"/>
      <w:r>
        <w:rPr>
          <w:rFonts w:ascii="Arial Narrow" w:hAnsi="Arial Narrow" w:cs="Trebuchet MS"/>
          <w:color w:val="000000"/>
          <w:sz w:val="26"/>
          <w:szCs w:val="26"/>
        </w:rPr>
        <w:t>Hontoria</w:t>
      </w:r>
      <w:proofErr w:type="spellEnd"/>
      <w:r>
        <w:rPr>
          <w:rFonts w:ascii="Arial Narrow" w:hAnsi="Arial Narrow" w:cs="Trebuchet MS"/>
          <w:color w:val="000000"/>
          <w:sz w:val="26"/>
          <w:szCs w:val="26"/>
        </w:rPr>
        <w:t xml:space="preserve">,  que fue adjudicado por el Ayuntamiento, para su uso y explotación, en régimen de concesión administrativa, a </w:t>
      </w:r>
      <w:proofErr w:type="spellStart"/>
      <w:r>
        <w:rPr>
          <w:rFonts w:ascii="Arial Narrow" w:hAnsi="Arial Narrow" w:cs="Trebuchet MS"/>
          <w:color w:val="000000"/>
          <w:sz w:val="26"/>
          <w:szCs w:val="26"/>
        </w:rPr>
        <w:t>Mantúa</w:t>
      </w:r>
      <w:proofErr w:type="spellEnd"/>
      <w:r>
        <w:rPr>
          <w:rFonts w:ascii="Arial Narrow" w:hAnsi="Arial Narrow" w:cs="Trebuchet MS"/>
          <w:color w:val="000000"/>
          <w:sz w:val="26"/>
          <w:szCs w:val="26"/>
        </w:rPr>
        <w:t xml:space="preserve"> Gastronómica, empresa de reco</w:t>
      </w:r>
      <w:r>
        <w:rPr>
          <w:rFonts w:ascii="Arial Narrow" w:hAnsi="Arial Narrow" w:cs="Trebuchet MS"/>
          <w:color w:val="000000"/>
          <w:sz w:val="26"/>
          <w:szCs w:val="26"/>
        </w:rPr>
        <w:t xml:space="preserve">nocido prestigio que regenta el chef jerezano, Israel Ramos. </w:t>
      </w:r>
    </w:p>
    <w:p w:rsidR="004D212E" w:rsidRDefault="004D212E">
      <w:pPr>
        <w:jc w:val="both"/>
        <w:rPr>
          <w:rFonts w:ascii="Arial Narrow" w:hAnsi="Arial Narrow"/>
          <w:sz w:val="26"/>
          <w:szCs w:val="26"/>
        </w:rPr>
      </w:pPr>
    </w:p>
    <w:p w:rsidR="004D212E" w:rsidRDefault="0040322C">
      <w:pPr>
        <w:jc w:val="both"/>
        <w:rPr>
          <w:rFonts w:ascii="Arial Narrow" w:hAnsi="Arial Narrow"/>
          <w:sz w:val="26"/>
          <w:szCs w:val="26"/>
        </w:rPr>
      </w:pPr>
      <w:r>
        <w:rPr>
          <w:rFonts w:ascii="Arial Narrow" w:hAnsi="Arial Narrow" w:cs="Trebuchet MS"/>
          <w:color w:val="000000"/>
          <w:sz w:val="26"/>
          <w:szCs w:val="26"/>
        </w:rPr>
        <w:t>La alcaldesa ha valorado muy positivamente el gran paso que supone la concesión de esta licencia para posibilitar la puesta en uso de este edificio, que llevaba años cerrado y sufriendo un ampl</w:t>
      </w:r>
      <w:r>
        <w:rPr>
          <w:rFonts w:ascii="Arial Narrow" w:hAnsi="Arial Narrow" w:cs="Trebuchet MS"/>
          <w:color w:val="000000"/>
          <w:sz w:val="26"/>
          <w:szCs w:val="26"/>
        </w:rPr>
        <w:t xml:space="preserve">io deterioro por la falta de uso y los continuos actos de vandalismo. “Así pues, en unos meses asistiremos a la reapertura de este establecimiento </w:t>
      </w:r>
      <w:bookmarkStart w:id="0" w:name="_GoBack"/>
      <w:bookmarkEnd w:id="0"/>
      <w:r>
        <w:rPr>
          <w:rFonts w:ascii="Arial Narrow" w:hAnsi="Arial Narrow" w:cs="Trebuchet MS"/>
          <w:color w:val="000000"/>
          <w:sz w:val="26"/>
          <w:szCs w:val="26"/>
        </w:rPr>
        <w:t xml:space="preserve">señero de la ciudad, que estamos convencidos de que dará mucha vida al Parque González </w:t>
      </w:r>
      <w:proofErr w:type="spellStart"/>
      <w:r>
        <w:rPr>
          <w:rFonts w:ascii="Arial Narrow" w:hAnsi="Arial Narrow" w:cs="Trebuchet MS"/>
          <w:color w:val="000000"/>
          <w:sz w:val="26"/>
          <w:szCs w:val="26"/>
        </w:rPr>
        <w:t>Hontoria</w:t>
      </w:r>
      <w:proofErr w:type="spellEnd"/>
      <w:r>
        <w:rPr>
          <w:rFonts w:ascii="Arial Narrow" w:hAnsi="Arial Narrow" w:cs="Trebuchet MS"/>
          <w:color w:val="000000"/>
          <w:sz w:val="26"/>
          <w:szCs w:val="26"/>
        </w:rPr>
        <w:t xml:space="preserve"> y contribuirá</w:t>
      </w:r>
      <w:r>
        <w:rPr>
          <w:rFonts w:ascii="Arial Narrow" w:hAnsi="Arial Narrow" w:cs="Trebuchet MS"/>
          <w:color w:val="000000"/>
          <w:sz w:val="26"/>
          <w:szCs w:val="26"/>
        </w:rPr>
        <w:t xml:space="preserve"> a revitalizar todo este entorno”. </w:t>
      </w:r>
    </w:p>
    <w:p w:rsidR="004D212E" w:rsidRDefault="004D212E">
      <w:pPr>
        <w:jc w:val="both"/>
        <w:rPr>
          <w:rFonts w:cs="Trebuchet MS"/>
          <w:color w:val="000000"/>
        </w:rPr>
      </w:pPr>
    </w:p>
    <w:p w:rsidR="004D212E" w:rsidRDefault="0040322C">
      <w:pPr>
        <w:jc w:val="both"/>
        <w:rPr>
          <w:rFonts w:ascii="Arial Narrow" w:hAnsi="Arial Narrow"/>
          <w:sz w:val="26"/>
          <w:szCs w:val="26"/>
        </w:rPr>
      </w:pPr>
      <w:r>
        <w:rPr>
          <w:rFonts w:ascii="Arial Narrow" w:hAnsi="Arial Narrow" w:cs="Trebuchet MS"/>
          <w:color w:val="000000"/>
          <w:sz w:val="26"/>
          <w:szCs w:val="26"/>
        </w:rPr>
        <w:t>En este sentido, García-Pelayo ha agradecido a Israel Ramos “la ampliación de su red de establecimientos en la ciudad, y con ello su contribución a reforzar la proyección de Jerez como referente gastronómico con la pues</w:t>
      </w:r>
      <w:r>
        <w:rPr>
          <w:rFonts w:ascii="Arial Narrow" w:hAnsi="Arial Narrow" w:cs="Trebuchet MS"/>
          <w:color w:val="000000"/>
          <w:sz w:val="26"/>
          <w:szCs w:val="26"/>
        </w:rPr>
        <w:t>ta en uso de este Restaurante, que estamos convencidos de que será un gran éxito y se convertirá en uno de los principales reclamos gastronómicos de la provincia y de toda la región”.</w:t>
      </w:r>
    </w:p>
    <w:p w:rsidR="004D212E" w:rsidRDefault="004D212E">
      <w:pPr>
        <w:jc w:val="both"/>
        <w:rPr>
          <w:rFonts w:ascii="Arial Narrow" w:hAnsi="Arial Narrow"/>
          <w:sz w:val="26"/>
          <w:szCs w:val="26"/>
        </w:rPr>
      </w:pPr>
    </w:p>
    <w:p w:rsidR="004D212E" w:rsidRDefault="0040322C">
      <w:pPr>
        <w:jc w:val="both"/>
        <w:rPr>
          <w:rFonts w:ascii="Arial Narrow" w:hAnsi="Arial Narrow"/>
          <w:sz w:val="26"/>
          <w:szCs w:val="26"/>
        </w:rPr>
      </w:pPr>
      <w:r>
        <w:rPr>
          <w:rFonts w:ascii="Arial Narrow" w:hAnsi="Arial Narrow"/>
          <w:sz w:val="26"/>
          <w:szCs w:val="26"/>
        </w:rPr>
        <w:t>La intervención prevista consiste en la ejecución de un conjunto de obr</w:t>
      </w:r>
      <w:r>
        <w:rPr>
          <w:rFonts w:ascii="Arial Narrow" w:hAnsi="Arial Narrow"/>
          <w:sz w:val="26"/>
          <w:szCs w:val="26"/>
        </w:rPr>
        <w:t xml:space="preserve">as para la puesta en funcionamiento de este emblemático restaurante de Jerez, entre las que figuran labores de reparación, eliminación de las patologías de existentes en distintas zonas del edificio, entre otras. </w:t>
      </w:r>
    </w:p>
    <w:p w:rsidR="004D212E" w:rsidRDefault="004D212E">
      <w:pPr>
        <w:jc w:val="both"/>
        <w:rPr>
          <w:rFonts w:ascii="Arial Narrow" w:hAnsi="Arial Narrow"/>
          <w:sz w:val="26"/>
          <w:szCs w:val="26"/>
        </w:rPr>
      </w:pPr>
    </w:p>
    <w:p w:rsidR="004D212E" w:rsidRDefault="0040322C">
      <w:pPr>
        <w:jc w:val="both"/>
        <w:rPr>
          <w:rFonts w:ascii="Arial Narrow" w:hAnsi="Arial Narrow"/>
          <w:sz w:val="26"/>
          <w:szCs w:val="26"/>
        </w:rPr>
      </w:pPr>
      <w:r>
        <w:rPr>
          <w:rFonts w:ascii="Arial Narrow" w:hAnsi="Arial Narrow"/>
          <w:sz w:val="26"/>
          <w:szCs w:val="26"/>
        </w:rPr>
        <w:t xml:space="preserve">La parcela en la que se interviene tiene </w:t>
      </w:r>
      <w:r>
        <w:rPr>
          <w:rFonts w:ascii="Arial Narrow" w:hAnsi="Arial Narrow"/>
          <w:sz w:val="26"/>
          <w:szCs w:val="26"/>
        </w:rPr>
        <w:t>una extensión superficial de 2.787 metros cuadrados, mientras que el edificio, de dos plantas de altura, presenta una superficie de 933 metros cuadrados. La intervención no modifica la superficie construida originaria.</w:t>
      </w:r>
    </w:p>
    <w:p w:rsidR="004D212E" w:rsidRDefault="004D212E">
      <w:pPr>
        <w:jc w:val="both"/>
        <w:rPr>
          <w:rFonts w:ascii="Arial Narrow" w:hAnsi="Arial Narrow"/>
          <w:sz w:val="26"/>
          <w:szCs w:val="26"/>
        </w:rPr>
      </w:pPr>
    </w:p>
    <w:p w:rsidR="004D212E" w:rsidRDefault="004D212E">
      <w:pPr>
        <w:jc w:val="both"/>
        <w:rPr>
          <w:rFonts w:ascii="Arial Narrow" w:hAnsi="Arial Narrow"/>
          <w:b/>
          <w:bCs/>
          <w:sz w:val="26"/>
          <w:szCs w:val="26"/>
        </w:rPr>
      </w:pPr>
    </w:p>
    <w:p w:rsidR="004D212E" w:rsidRDefault="004D212E">
      <w:pPr>
        <w:jc w:val="both"/>
        <w:rPr>
          <w:rFonts w:ascii="Arial Narrow" w:hAnsi="Arial Narrow"/>
          <w:b/>
          <w:bCs/>
          <w:sz w:val="26"/>
          <w:szCs w:val="26"/>
        </w:rPr>
      </w:pPr>
    </w:p>
    <w:p w:rsidR="004D212E" w:rsidRDefault="0040322C">
      <w:pPr>
        <w:jc w:val="both"/>
        <w:rPr>
          <w:rFonts w:ascii="Arial Narrow" w:hAnsi="Arial Narrow"/>
          <w:b/>
          <w:bCs/>
          <w:sz w:val="26"/>
          <w:szCs w:val="26"/>
        </w:rPr>
      </w:pPr>
      <w:r>
        <w:rPr>
          <w:rFonts w:ascii="Arial Narrow" w:hAnsi="Arial Narrow"/>
          <w:b/>
          <w:bCs/>
          <w:sz w:val="26"/>
          <w:szCs w:val="26"/>
        </w:rPr>
        <w:t>Licencias para mejoras en las inst</w:t>
      </w:r>
      <w:r>
        <w:rPr>
          <w:rFonts w:ascii="Arial Narrow" w:hAnsi="Arial Narrow"/>
          <w:b/>
          <w:bCs/>
          <w:sz w:val="26"/>
          <w:szCs w:val="26"/>
        </w:rPr>
        <w:t>alaciones del Club Nazaret</w:t>
      </w:r>
    </w:p>
    <w:p w:rsidR="004D212E" w:rsidRDefault="004D212E">
      <w:pPr>
        <w:jc w:val="both"/>
        <w:rPr>
          <w:rFonts w:ascii="Arial Narrow" w:hAnsi="Arial Narrow"/>
          <w:sz w:val="26"/>
          <w:szCs w:val="26"/>
        </w:rPr>
      </w:pPr>
    </w:p>
    <w:p w:rsidR="004D212E" w:rsidRDefault="0040322C">
      <w:pPr>
        <w:jc w:val="both"/>
        <w:rPr>
          <w:rFonts w:ascii="Arial Narrow" w:hAnsi="Arial Narrow"/>
          <w:sz w:val="26"/>
          <w:szCs w:val="26"/>
        </w:rPr>
      </w:pPr>
      <w:r>
        <w:rPr>
          <w:rFonts w:ascii="Arial Narrow" w:hAnsi="Arial Narrow"/>
          <w:sz w:val="26"/>
          <w:szCs w:val="26"/>
        </w:rPr>
        <w:t xml:space="preserve">Por otro lado, la Junta de Gobierno local ha </w:t>
      </w:r>
      <w:r>
        <w:rPr>
          <w:rFonts w:ascii="Arial Narrow" w:hAnsi="Arial Narrow" w:cs="Arial"/>
          <w:color w:val="000000"/>
          <w:sz w:val="26"/>
          <w:szCs w:val="26"/>
        </w:rPr>
        <w:t>concedido la licencia solicitada en esta ocasión por el Club Nazaret para llevar a cabo una serie de mejoras en sus instalaciones. Las obras autorizadas tienen como objeto la construc</w:t>
      </w:r>
      <w:r>
        <w:rPr>
          <w:rFonts w:ascii="Arial Narrow" w:hAnsi="Arial Narrow" w:cs="Arial"/>
          <w:color w:val="000000"/>
          <w:sz w:val="26"/>
          <w:szCs w:val="26"/>
        </w:rPr>
        <w:t xml:space="preserve">ción de una nueva edificación deportiva, que forma parte de su plan de expansión. </w:t>
      </w:r>
    </w:p>
    <w:p w:rsidR="004D212E" w:rsidRDefault="004D212E">
      <w:pPr>
        <w:jc w:val="both"/>
        <w:rPr>
          <w:rFonts w:cs="Arial"/>
          <w:color w:val="000000"/>
        </w:rPr>
      </w:pPr>
    </w:p>
    <w:p w:rsidR="004D212E" w:rsidRDefault="0040322C">
      <w:pPr>
        <w:jc w:val="both"/>
      </w:pPr>
      <w:r>
        <w:rPr>
          <w:rFonts w:ascii="Arial Narrow" w:hAnsi="Arial Narrow" w:cs="Arial"/>
          <w:color w:val="000000"/>
          <w:sz w:val="26"/>
          <w:szCs w:val="26"/>
        </w:rPr>
        <w:t>Como se explica en la propuesta presentada, “las</w:t>
      </w:r>
      <w:r>
        <w:rPr>
          <w:rFonts w:ascii="Arial Narrow" w:hAnsi="Arial Narrow" w:cs="Arial"/>
          <w:sz w:val="26"/>
          <w:szCs w:val="26"/>
        </w:rPr>
        <w:t xml:space="preserve"> actuales piscinas de que dispone el Club Nazaret son todas exteriores, y funcionan sólo en época estival, por lo que, con e</w:t>
      </w:r>
      <w:r>
        <w:rPr>
          <w:rFonts w:ascii="Arial Narrow" w:hAnsi="Arial Narrow" w:cs="Arial"/>
          <w:sz w:val="26"/>
          <w:szCs w:val="26"/>
        </w:rPr>
        <w:t xml:space="preserve">sta intervención, se pretende  dotar de instalaciones de piscinas para que cubra todas las épocas del año”. </w:t>
      </w:r>
    </w:p>
    <w:sectPr w:rsidR="004D212E">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322C">
      <w:r>
        <w:separator/>
      </w:r>
    </w:p>
  </w:endnote>
  <w:endnote w:type="continuationSeparator" w:id="0">
    <w:p w:rsidR="00000000" w:rsidRDefault="0040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2E" w:rsidRDefault="0040322C">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322C">
      <w:r>
        <w:separator/>
      </w:r>
    </w:p>
  </w:footnote>
  <w:footnote w:type="continuationSeparator" w:id="0">
    <w:p w:rsidR="00000000" w:rsidRDefault="00403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2E" w:rsidRDefault="0040322C">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69A"/>
    <w:multiLevelType w:val="multilevel"/>
    <w:tmpl w:val="00B211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09028A"/>
    <w:multiLevelType w:val="multilevel"/>
    <w:tmpl w:val="4572A57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212E"/>
    <w:rsid w:val="0040322C"/>
    <w:rsid w:val="004D2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CC9C2-DB65-4E6F-83EA-454A40D3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A41831"/>
    <w:rPr>
      <w:rFonts w:ascii="Tahoma" w:hAnsi="Tahoma" w:cs="Tahoma"/>
      <w:kern w:val="2"/>
      <w:sz w:val="24"/>
      <w:lang w:eastAsia="zh-CN"/>
    </w:rPr>
  </w:style>
  <w:style w:type="character" w:customStyle="1" w:styleId="Textoindependiente2Car">
    <w:name w:val="Texto independiente 2 Car"/>
    <w:qFormat/>
    <w:rPr>
      <w:rFonts w:ascii="Times New Roman" w:eastAsia="Times New Roman" w:hAnsi="Times New Roman" w:cs="Times New Roman"/>
      <w:color w:val="000000"/>
      <w:sz w:val="24"/>
      <w:szCs w:val="24"/>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Sinespaciado">
    <w:name w:val="No Spacing"/>
    <w:basedOn w:val="Normal"/>
    <w:qFormat/>
    <w:rsid w:val="006F3BE5"/>
  </w:style>
  <w:style w:type="paragraph" w:styleId="Prrafodelista">
    <w:name w:val="List Paragraph"/>
    <w:basedOn w:val="Normal"/>
    <w:qFormat/>
    <w:pPr>
      <w:spacing w:after="200"/>
      <w:ind w:left="720"/>
      <w:contextualSpacing/>
    </w:pPr>
    <w:rPr>
      <w:rFonts w:ascii="Calibri" w:eastAsia="Calibri" w:hAnsi="Calibri" w:cs="Calibri"/>
      <w:sz w:val="22"/>
      <w:szCs w:val="22"/>
      <w:lang w:eastAsia="es-ES"/>
    </w:rPr>
  </w:style>
  <w:style w:type="paragraph" w:styleId="Textodeglobo">
    <w:name w:val="Balloon Text"/>
    <w:basedOn w:val="Normal"/>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449</Words>
  <Characters>2473</Characters>
  <Application>Microsoft Office Word</Application>
  <DocSecurity>0</DocSecurity>
  <Lines>20</Lines>
  <Paragraphs>5</Paragraphs>
  <ScaleCrop>false</ScaleCrop>
  <Company>HP</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57</cp:revision>
  <dcterms:created xsi:type="dcterms:W3CDTF">2024-02-13T11:21:00Z</dcterms:created>
  <dcterms:modified xsi:type="dcterms:W3CDTF">2024-02-13T12:43:00Z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