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C5C07" w:rsidRDefault="00440EE8">
      <w:r>
        <w:t xml:space="preserve"> </w:t>
      </w:r>
    </w:p>
    <w:p w:rsidR="00440EE8" w:rsidRDefault="0056323E">
      <w:pPr>
        <w:rPr>
          <w:rFonts w:ascii="Arial Narrow" w:hAnsi="Arial Narrow"/>
          <w:b/>
          <w:bCs/>
          <w:sz w:val="40"/>
          <w:szCs w:val="40"/>
        </w:rPr>
      </w:pPr>
      <w:r>
        <w:rPr>
          <w:rFonts w:ascii="Arial Narrow" w:hAnsi="Arial Narrow"/>
          <w:b/>
          <w:bCs/>
          <w:sz w:val="40"/>
          <w:szCs w:val="40"/>
        </w:rPr>
        <w:t>800 alumnos participan de 'Va por ellas'</w:t>
      </w:r>
      <w:bookmarkStart w:id="0" w:name="_GoBack"/>
      <w:bookmarkEnd w:id="0"/>
      <w:r w:rsidR="00440EE8">
        <w:rPr>
          <w:rFonts w:ascii="Arial Narrow" w:hAnsi="Arial Narrow"/>
          <w:b/>
          <w:bCs/>
          <w:sz w:val="40"/>
          <w:szCs w:val="40"/>
        </w:rPr>
        <w:t xml:space="preserve">, obra de Las </w:t>
      </w:r>
      <w:proofErr w:type="spellStart"/>
      <w:r w:rsidR="00440EE8">
        <w:rPr>
          <w:rFonts w:ascii="Arial Narrow" w:hAnsi="Arial Narrow"/>
          <w:b/>
          <w:bCs/>
          <w:sz w:val="40"/>
          <w:szCs w:val="40"/>
        </w:rPr>
        <w:t>Mónicas</w:t>
      </w:r>
      <w:proofErr w:type="spellEnd"/>
      <w:r w:rsidR="00440EE8">
        <w:rPr>
          <w:rFonts w:ascii="Arial Narrow" w:hAnsi="Arial Narrow"/>
          <w:b/>
          <w:bCs/>
          <w:sz w:val="40"/>
          <w:szCs w:val="40"/>
        </w:rPr>
        <w:t xml:space="preserve"> para reivindicar la memoria de las artistas de nuestra historia</w:t>
      </w:r>
    </w:p>
    <w:p w:rsidR="00CC5C07" w:rsidRDefault="00CC5C07">
      <w:pPr>
        <w:rPr>
          <w:rFonts w:ascii="Arial Narrow" w:hAnsi="Arial Narrow"/>
          <w:b/>
          <w:bCs/>
          <w:sz w:val="40"/>
          <w:szCs w:val="40"/>
        </w:rPr>
      </w:pPr>
    </w:p>
    <w:p w:rsidR="00CC5C07" w:rsidRDefault="00440EE8">
      <w:pPr>
        <w:rPr>
          <w:rFonts w:ascii="Arial Narrow" w:hAnsi="Arial Narrow"/>
          <w:sz w:val="36"/>
          <w:szCs w:val="36"/>
        </w:rPr>
      </w:pPr>
      <w:r>
        <w:rPr>
          <w:rFonts w:ascii="Arial Narrow" w:hAnsi="Arial Narrow"/>
          <w:sz w:val="36"/>
          <w:szCs w:val="36"/>
        </w:rPr>
        <w:t xml:space="preserve">Once centros educativos han disfrutado del espectáculo incluido en el I Ciclo “Mujeres en las Artes” </w:t>
      </w:r>
    </w:p>
    <w:p w:rsidR="00CC5C07" w:rsidRDefault="00CC5C07">
      <w:pPr>
        <w:rPr>
          <w:rFonts w:ascii="Arial Narrow" w:hAnsi="Arial Narrow"/>
        </w:rPr>
      </w:pPr>
    </w:p>
    <w:p w:rsidR="00CC5C07" w:rsidRDefault="00440EE8">
      <w:pPr>
        <w:jc w:val="both"/>
        <w:rPr>
          <w:rFonts w:ascii="Arial Narrow" w:hAnsi="Arial Narrow"/>
          <w:sz w:val="26"/>
          <w:szCs w:val="26"/>
        </w:rPr>
      </w:pPr>
      <w:r>
        <w:rPr>
          <w:rFonts w:ascii="Arial Narrow" w:hAnsi="Arial Narrow" w:cs="Trebuchet MS"/>
          <w:b/>
          <w:bCs/>
          <w:sz w:val="26"/>
          <w:szCs w:val="26"/>
        </w:rPr>
        <w:t>21 de marzo de 2024.</w:t>
      </w:r>
      <w:r>
        <w:rPr>
          <w:rFonts w:ascii="Arial Narrow" w:hAnsi="Arial Narrow" w:cs="Trebuchet MS"/>
          <w:bCs/>
          <w:sz w:val="26"/>
          <w:szCs w:val="26"/>
        </w:rPr>
        <w:t xml:space="preserve"> El alumnado jerezano ha sido protagonista del programa de actividades ‘Mujeres en las Artes’, con el que el Ayuntamiento conmemora el Día Internacional de las Mujeres. El Teatro </w:t>
      </w:r>
      <w:proofErr w:type="spellStart"/>
      <w:r>
        <w:rPr>
          <w:rFonts w:ascii="Arial Narrow" w:hAnsi="Arial Narrow" w:cs="Trebuchet MS"/>
          <w:bCs/>
          <w:sz w:val="26"/>
          <w:szCs w:val="26"/>
        </w:rPr>
        <w:t>Villamarta</w:t>
      </w:r>
      <w:proofErr w:type="spellEnd"/>
      <w:r>
        <w:rPr>
          <w:rFonts w:ascii="Arial Narrow" w:hAnsi="Arial Narrow" w:cs="Trebuchet MS"/>
          <w:bCs/>
          <w:sz w:val="26"/>
          <w:szCs w:val="26"/>
        </w:rPr>
        <w:t xml:space="preserve"> ha acogido el espectáculo ‘Va por ellas’, a cargo de Las </w:t>
      </w:r>
      <w:proofErr w:type="spellStart"/>
      <w:r>
        <w:rPr>
          <w:rFonts w:ascii="Arial Narrow" w:hAnsi="Arial Narrow" w:cs="Trebuchet MS"/>
          <w:bCs/>
          <w:sz w:val="26"/>
          <w:szCs w:val="26"/>
        </w:rPr>
        <w:t>Mónicas</w:t>
      </w:r>
      <w:proofErr w:type="spellEnd"/>
      <w:r>
        <w:rPr>
          <w:rFonts w:ascii="Arial Narrow" w:hAnsi="Arial Narrow" w:cs="Trebuchet MS"/>
          <w:bCs/>
          <w:sz w:val="26"/>
          <w:szCs w:val="26"/>
        </w:rPr>
        <w:t>, en una jornada muy divertida, en la que se ha reivindicado la memoria de mujeres artistas de nuestra historia.</w:t>
      </w:r>
    </w:p>
    <w:p w:rsidR="00CC5C07" w:rsidRDefault="00CC5C07">
      <w:pPr>
        <w:jc w:val="both"/>
        <w:rPr>
          <w:rFonts w:ascii="Arial Narrow" w:hAnsi="Arial Narrow"/>
          <w:sz w:val="26"/>
          <w:szCs w:val="26"/>
        </w:rPr>
      </w:pPr>
    </w:p>
    <w:p w:rsidR="00CC5C07" w:rsidRDefault="00440EE8">
      <w:pPr>
        <w:jc w:val="both"/>
        <w:rPr>
          <w:rFonts w:ascii="Arial Narrow" w:hAnsi="Arial Narrow"/>
          <w:sz w:val="26"/>
          <w:szCs w:val="26"/>
        </w:rPr>
      </w:pPr>
      <w:r>
        <w:rPr>
          <w:rFonts w:ascii="Arial Narrow" w:hAnsi="Arial Narrow" w:cs="Trebuchet MS"/>
          <w:bCs/>
          <w:sz w:val="26"/>
          <w:szCs w:val="26"/>
        </w:rPr>
        <w:t>Más de ochocientos estudiantes de once centros educativos han disfrutado de un recorrido musical en el que no han faltado buenas dosis de humor y espontaneidad por parte de las protagonistas del espectáculo, para visibilizar el ejemplo de fortaleza, vitalidad y coraje que las mujeres han tenido que demostrar a lo largo de décadas para ganarse el reconocimiento sobre el escenario.</w:t>
      </w:r>
    </w:p>
    <w:p w:rsidR="00CC5C07" w:rsidRDefault="00CC5C07">
      <w:pPr>
        <w:jc w:val="both"/>
        <w:rPr>
          <w:rFonts w:ascii="Arial Narrow" w:hAnsi="Arial Narrow"/>
          <w:sz w:val="26"/>
          <w:szCs w:val="26"/>
        </w:rPr>
      </w:pPr>
    </w:p>
    <w:p w:rsidR="00CC5C07" w:rsidRDefault="00440EE8">
      <w:pPr>
        <w:jc w:val="both"/>
        <w:rPr>
          <w:rFonts w:ascii="Arial Narrow" w:hAnsi="Arial Narrow"/>
          <w:sz w:val="26"/>
          <w:szCs w:val="26"/>
        </w:rPr>
      </w:pPr>
      <w:r>
        <w:rPr>
          <w:rFonts w:ascii="Arial Narrow" w:hAnsi="Arial Narrow" w:cs="Trebuchet MS"/>
          <w:bCs/>
          <w:sz w:val="26"/>
          <w:szCs w:val="26"/>
        </w:rPr>
        <w:t xml:space="preserve">El delegado de Educación y Deportes, José Ángel Aparicio, ha dado la bienvenida al Teatro </w:t>
      </w:r>
      <w:proofErr w:type="spellStart"/>
      <w:r>
        <w:rPr>
          <w:rFonts w:ascii="Arial Narrow" w:hAnsi="Arial Narrow" w:cs="Trebuchet MS"/>
          <w:bCs/>
          <w:sz w:val="26"/>
          <w:szCs w:val="26"/>
        </w:rPr>
        <w:t>Villamarta</w:t>
      </w:r>
      <w:proofErr w:type="spellEnd"/>
      <w:r>
        <w:rPr>
          <w:rFonts w:ascii="Arial Narrow" w:hAnsi="Arial Narrow" w:cs="Trebuchet MS"/>
          <w:bCs/>
          <w:sz w:val="26"/>
          <w:szCs w:val="26"/>
        </w:rPr>
        <w:t xml:space="preserve"> a los alumnos y alumnas participantes en esta actividad, procedentes de un total de doce centros educativos: </w:t>
      </w:r>
      <w:r>
        <w:rPr>
          <w:rFonts w:ascii="Arial Narrow" w:eastAsia="Tahoma" w:hAnsi="Arial Narrow" w:cs="Arial"/>
          <w:sz w:val="26"/>
          <w:szCs w:val="26"/>
        </w:rPr>
        <w:t xml:space="preserve">CC La Salle Sagrado Corazón, CEIP </w:t>
      </w:r>
      <w:proofErr w:type="spellStart"/>
      <w:r>
        <w:rPr>
          <w:rFonts w:ascii="Arial Narrow" w:eastAsia="Tahoma" w:hAnsi="Arial Narrow" w:cs="Arial"/>
          <w:sz w:val="26"/>
          <w:szCs w:val="26"/>
        </w:rPr>
        <w:t>Lomopardo</w:t>
      </w:r>
      <w:proofErr w:type="spellEnd"/>
      <w:r>
        <w:rPr>
          <w:rFonts w:ascii="Arial Narrow" w:eastAsia="Tahoma" w:hAnsi="Arial Narrow" w:cs="Arial"/>
          <w:sz w:val="26"/>
          <w:szCs w:val="26"/>
        </w:rPr>
        <w:t xml:space="preserve">, CEIP Pablo Picasso, IES Almunia, IES </w:t>
      </w:r>
      <w:proofErr w:type="spellStart"/>
      <w:r>
        <w:rPr>
          <w:rFonts w:ascii="Arial Narrow" w:eastAsia="Tahoma" w:hAnsi="Arial Narrow" w:cs="Arial"/>
          <w:sz w:val="26"/>
          <w:szCs w:val="26"/>
        </w:rPr>
        <w:t>Álvar</w:t>
      </w:r>
      <w:proofErr w:type="spellEnd"/>
      <w:r>
        <w:rPr>
          <w:rFonts w:ascii="Arial Narrow" w:eastAsia="Tahoma" w:hAnsi="Arial Narrow" w:cs="Arial"/>
          <w:sz w:val="26"/>
          <w:szCs w:val="26"/>
        </w:rPr>
        <w:t xml:space="preserve"> Núñez, IES Asta Regia, IES Josefa de los Reyes, IES Fernando Savater, IES Padre Luis Coloma, IES </w:t>
      </w:r>
      <w:proofErr w:type="spellStart"/>
      <w:r>
        <w:rPr>
          <w:rFonts w:ascii="Arial Narrow" w:eastAsia="Tahoma" w:hAnsi="Arial Narrow" w:cs="Arial"/>
          <w:sz w:val="26"/>
          <w:szCs w:val="26"/>
        </w:rPr>
        <w:t>Seritium</w:t>
      </w:r>
      <w:proofErr w:type="spellEnd"/>
      <w:r>
        <w:rPr>
          <w:rFonts w:ascii="Arial Narrow" w:eastAsia="Tahoma" w:hAnsi="Arial Narrow" w:cs="Arial"/>
          <w:sz w:val="26"/>
          <w:szCs w:val="26"/>
        </w:rPr>
        <w:t xml:space="preserve"> y el IES Sofía. </w:t>
      </w:r>
    </w:p>
    <w:p w:rsidR="00CC5C07" w:rsidRDefault="00CC5C07">
      <w:pPr>
        <w:jc w:val="both"/>
        <w:rPr>
          <w:rFonts w:ascii="Arial Narrow" w:hAnsi="Arial Narrow"/>
          <w:sz w:val="26"/>
          <w:szCs w:val="26"/>
        </w:rPr>
      </w:pPr>
    </w:p>
    <w:p w:rsidR="00CC5C07" w:rsidRDefault="00440EE8">
      <w:pPr>
        <w:jc w:val="both"/>
        <w:rPr>
          <w:rFonts w:ascii="Arial Narrow" w:hAnsi="Arial Narrow"/>
          <w:sz w:val="26"/>
          <w:szCs w:val="26"/>
        </w:rPr>
      </w:pPr>
      <w:r>
        <w:rPr>
          <w:rFonts w:ascii="Arial Narrow" w:eastAsia="Tahoma" w:hAnsi="Arial Narrow" w:cs="Arial"/>
          <w:sz w:val="26"/>
          <w:szCs w:val="26"/>
        </w:rPr>
        <w:t>En su intervención, ha recordado las actividades desarrolladas por la Delegación de Igualdad y Diversidad a lo largo de todo el mes de marzo y ha reiterado la voluntad de hacer muy partícipe a la población adolescente y juvenil para implicarlos en una sensibilización imprescindible para construir una sociedad más igualitaria.</w:t>
      </w:r>
    </w:p>
    <w:p w:rsidR="00CC5C07" w:rsidRDefault="00CC5C07">
      <w:pPr>
        <w:rPr>
          <w:rFonts w:ascii="Arial Narrow" w:hAnsi="Arial Narrow"/>
          <w:sz w:val="26"/>
          <w:szCs w:val="26"/>
        </w:rPr>
      </w:pPr>
    </w:p>
    <w:p w:rsidR="00CC5C07" w:rsidRDefault="00440EE8">
      <w:pPr>
        <w:jc w:val="both"/>
        <w:rPr>
          <w:rFonts w:ascii="Arial Narrow" w:hAnsi="Arial Narrow"/>
          <w:sz w:val="26"/>
          <w:szCs w:val="26"/>
        </w:rPr>
      </w:pPr>
      <w:r>
        <w:rPr>
          <w:rFonts w:ascii="Arial Narrow" w:hAnsi="Arial Narrow" w:cs="Trebuchet MS"/>
          <w:bCs/>
          <w:sz w:val="26"/>
          <w:szCs w:val="26"/>
        </w:rPr>
        <w:t>José Ángel Aparicio ha destacado que “e</w:t>
      </w:r>
      <w:r>
        <w:rPr>
          <w:rFonts w:ascii="Arial Narrow" w:eastAsia="Tahoma" w:hAnsi="Arial Narrow" w:cs="Arial"/>
          <w:sz w:val="26"/>
          <w:szCs w:val="26"/>
        </w:rPr>
        <w:t>n torno al 8 de marzo visibilizamos una labor que es obligado hacer extensiva a todo el año. Desde el Ayuntamiento tenemos muchas actividades relacionadas con la Igualdad y que trabajamos con la comunidad educativa”, recordando que “son muchas las actividades que se promocionan desde los propios centros educativos y yo quiero hoy felicitaros a todos los centros; y animaros a cada uno de vosotros, al alumnado, a implicaros de forma personal con un tema que nos afecta a todos los hombres y todas las mujeres”.</w:t>
      </w:r>
    </w:p>
    <w:p w:rsidR="00CC5C07" w:rsidRDefault="00CC5C07">
      <w:pPr>
        <w:jc w:val="both"/>
        <w:rPr>
          <w:rFonts w:ascii="Arial Narrow" w:hAnsi="Arial Narrow"/>
          <w:sz w:val="26"/>
          <w:szCs w:val="26"/>
        </w:rPr>
      </w:pPr>
    </w:p>
    <w:p w:rsidR="00CC5C07" w:rsidRDefault="00440EE8">
      <w:pPr>
        <w:jc w:val="both"/>
        <w:rPr>
          <w:rFonts w:ascii="Arial Narrow" w:hAnsi="Arial Narrow"/>
          <w:sz w:val="26"/>
          <w:szCs w:val="26"/>
        </w:rPr>
      </w:pPr>
      <w:r>
        <w:rPr>
          <w:rFonts w:ascii="Arial Narrow" w:eastAsia="Tahoma" w:hAnsi="Arial Narrow" w:cs="Arial"/>
          <w:sz w:val="26"/>
          <w:szCs w:val="26"/>
        </w:rPr>
        <w:t xml:space="preserve">Las </w:t>
      </w:r>
      <w:proofErr w:type="spellStart"/>
      <w:r>
        <w:rPr>
          <w:rFonts w:ascii="Arial Narrow" w:eastAsia="Tahoma" w:hAnsi="Arial Narrow" w:cs="Arial"/>
          <w:sz w:val="26"/>
          <w:szCs w:val="26"/>
        </w:rPr>
        <w:t>Mónicas</w:t>
      </w:r>
      <w:proofErr w:type="spellEnd"/>
      <w:r>
        <w:rPr>
          <w:rFonts w:ascii="Arial Narrow" w:eastAsia="Tahoma" w:hAnsi="Arial Narrow" w:cs="Arial"/>
          <w:sz w:val="26"/>
          <w:szCs w:val="26"/>
        </w:rPr>
        <w:t xml:space="preserve"> han protagonizado una mañana en el </w:t>
      </w:r>
      <w:proofErr w:type="spellStart"/>
      <w:r>
        <w:rPr>
          <w:rFonts w:ascii="Arial Narrow" w:eastAsia="Tahoma" w:hAnsi="Arial Narrow" w:cs="Arial"/>
          <w:sz w:val="26"/>
          <w:szCs w:val="26"/>
        </w:rPr>
        <w:t>Villamarta</w:t>
      </w:r>
      <w:proofErr w:type="spellEnd"/>
      <w:r>
        <w:rPr>
          <w:rFonts w:ascii="Arial Narrow" w:eastAsia="Tahoma" w:hAnsi="Arial Narrow" w:cs="Arial"/>
          <w:sz w:val="26"/>
          <w:szCs w:val="26"/>
        </w:rPr>
        <w:t xml:space="preserve"> en la que la música, las letras más reivindicativas, y el buen humor, se han puesto una vez más al servicio de la educación en Igualdad, con un espectáculo sorprendente desde el primer minuto, con el que el alumnado ha reflexionado, ha aprendido, y ha disfrutado de la música y de un proyecto joven y con nombre de mujer.</w:t>
      </w:r>
    </w:p>
    <w:p w:rsidR="00CC5C07" w:rsidRDefault="00CC5C07">
      <w:pPr>
        <w:jc w:val="both"/>
        <w:rPr>
          <w:rFonts w:eastAsia="Tahoma" w:cs="Arial"/>
        </w:rPr>
      </w:pPr>
    </w:p>
    <w:p w:rsidR="00CC5C07" w:rsidRDefault="00440EE8">
      <w:pPr>
        <w:jc w:val="both"/>
      </w:pPr>
      <w:r>
        <w:rPr>
          <w:rFonts w:ascii="Arial Narrow" w:eastAsia="Tahoma" w:hAnsi="Arial Narrow" w:cs="Arial"/>
          <w:sz w:val="26"/>
          <w:szCs w:val="26"/>
        </w:rPr>
        <w:t xml:space="preserve">Se adjunta fotografía y enlace de audio </w:t>
      </w:r>
      <w:hyperlink r:id="rId7">
        <w:r>
          <w:rPr>
            <w:rStyle w:val="Hipervnculo"/>
          </w:rPr>
          <w:t>https://ssweb.seap.minhap.es/almacen/descarga/envio/263ddf8916650096179c950624e3034d2ff5ac68</w:t>
        </w:r>
      </w:hyperlink>
    </w:p>
    <w:p w:rsidR="00CC5C07" w:rsidRDefault="00CC5C07">
      <w:pPr>
        <w:jc w:val="both"/>
        <w:rPr>
          <w:rFonts w:eastAsia="Tahoma" w:cs="Arial"/>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Pr>
        <w:rPr>
          <w:rFonts w:ascii="Arial Narrow" w:hAnsi="Arial Narrow"/>
          <w:sz w:val="26"/>
          <w:szCs w:val="26"/>
        </w:rPr>
      </w:pPr>
    </w:p>
    <w:p w:rsidR="00CC5C07" w:rsidRDefault="00CC5C07"/>
    <w:p w:rsidR="00CC5C07" w:rsidRDefault="00CC5C07"/>
    <w:p w:rsidR="00CC5C07" w:rsidRDefault="00CC5C07"/>
    <w:sectPr w:rsidR="00CC5C07">
      <w:headerReference w:type="default" r:id="rId8"/>
      <w:footerReference w:type="default" r:id="rId9"/>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D65" w:rsidRDefault="00440EE8">
      <w:r>
        <w:separator/>
      </w:r>
    </w:p>
  </w:endnote>
  <w:endnote w:type="continuationSeparator" w:id="0">
    <w:p w:rsidR="003A1D65" w:rsidRDefault="0044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MS Gothic"/>
    <w:charset w:val="00"/>
    <w:family w:val="modern"/>
    <w:pitch w:val="fixed"/>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altName w:val="Times New Roman"/>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C07" w:rsidRDefault="00440EE8">
    <w:pPr>
      <w:pStyle w:val="Piedepgina"/>
    </w:pPr>
    <w:r>
      <w:rPr>
        <w:noProof/>
        <w:lang w:eastAsia="es-ES"/>
      </w:rPr>
      <w:drawing>
        <wp:anchor distT="0" distB="0" distL="114935" distR="114935" simplePos="0" relativeHeight="7" behindDoc="1" locked="0" layoutInCell="0" allowOverlap="1">
          <wp:simplePos x="0" y="0"/>
          <wp:positionH relativeFrom="column">
            <wp:posOffset>-1449705</wp:posOffset>
          </wp:positionH>
          <wp:positionV relativeFrom="paragraph">
            <wp:posOffset>-1872615</wp:posOffset>
          </wp:positionV>
          <wp:extent cx="793750" cy="11106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l="1285" r="1285"/>
                  <a:stretch>
                    <a:fillRect/>
                  </a:stretch>
                </pic:blipFill>
                <pic:spPr bwMode="auto">
                  <a:xfrm>
                    <a:off x="0" y="0"/>
                    <a:ext cx="793750" cy="11106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D65" w:rsidRDefault="00440EE8">
      <w:r>
        <w:separator/>
      </w:r>
    </w:p>
  </w:footnote>
  <w:footnote w:type="continuationSeparator" w:id="0">
    <w:p w:rsidR="003A1D65" w:rsidRDefault="00440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C07" w:rsidRDefault="00440EE8">
    <w:pPr>
      <w:pStyle w:val="Encabezado"/>
      <w:rPr>
        <w:lang w:eastAsia="es-ES"/>
      </w:rPr>
    </w:pPr>
    <w:r>
      <w:rPr>
        <w:noProof/>
        <w:lang w:eastAsia="es-ES"/>
      </w:rPr>
      <w:drawing>
        <wp:anchor distT="0" distB="0" distL="0" distR="0" simplePos="0" relativeHeight="4" behindDoc="1" locked="0" layoutInCell="1" allowOverlap="1">
          <wp:simplePos x="0" y="0"/>
          <wp:positionH relativeFrom="column">
            <wp:posOffset>-1506220</wp:posOffset>
          </wp:positionH>
          <wp:positionV relativeFrom="paragraph">
            <wp:posOffset>590550</wp:posOffset>
          </wp:positionV>
          <wp:extent cx="1206500" cy="92240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805B3"/>
    <w:multiLevelType w:val="multilevel"/>
    <w:tmpl w:val="9F04F2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F82726"/>
    <w:multiLevelType w:val="multilevel"/>
    <w:tmpl w:val="126401EC"/>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C07"/>
    <w:rsid w:val="003A1D65"/>
    <w:rsid w:val="00440EE8"/>
    <w:rsid w:val="0056323E"/>
    <w:rsid w:val="00CC5C0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DC286C-19B8-4943-98BB-7EF313AE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rojo">
    <w:name w:val="rojo"/>
    <w:basedOn w:val="Fuentedeprrafopredeter1"/>
    <w:qFormat/>
  </w:style>
  <w:style w:type="character" w:styleId="Hipervnculo">
    <w:name w:val="Hyperlink"/>
    <w:rPr>
      <w:color w:val="0563C1"/>
      <w:u w:val="single"/>
    </w:rPr>
  </w:style>
  <w:style w:type="character" w:customStyle="1" w:styleId="Textoennegrita1">
    <w:name w:val="Texto en negrita1"/>
    <w:qFormat/>
    <w:rPr>
      <w:b/>
      <w:bCs/>
    </w:rPr>
  </w:style>
  <w:style w:type="character" w:styleId="Hipervnculovisitado">
    <w:name w:val="FollowedHyperlink"/>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styleId="Textoennegrita">
    <w:name w:val="Strong"/>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styleId="nfasis">
    <w:name w:val="Emphasis"/>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hAnsi="Segoe UI" w:cs="Segoe UI"/>
      <w:kern w:val="2"/>
      <w:sz w:val="18"/>
      <w:szCs w:val="18"/>
      <w:lang w:eastAsia="zh-CN"/>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Arial"/>
      <w:i/>
      <w:iCs/>
      <w:szCs w:val="24"/>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uppressLineNumbers/>
      <w:spacing w:before="120" w:after="120"/>
    </w:pPr>
    <w:rPr>
      <w:rFonts w:cs="Arial"/>
      <w:i/>
      <w:iCs/>
      <w:szCs w:val="24"/>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uppressLineNumbers/>
      <w:spacing w:before="120" w:after="120"/>
    </w:pPr>
    <w:rPr>
      <w:rFonts w:cs="Arial"/>
      <w:i/>
      <w:iCs/>
      <w:szCs w:val="24"/>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Epgrafe1">
    <w:name w:val="Epígrafe1"/>
    <w:basedOn w:val="Normal"/>
    <w:qFormat/>
    <w:pPr>
      <w:suppressLineNumbers/>
      <w:spacing w:before="120" w:after="120"/>
    </w:pPr>
    <w:rPr>
      <w:rFonts w:cs="Ari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qFormat/>
    <w:rPr>
      <w:rFonts w:ascii="Times New Roman" w:eastAsia="Calibri" w:hAnsi="Times New Roman" w:cs="Times New Roman"/>
      <w:szCs w:val="24"/>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qFormat/>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outlineLvl w:val="1"/>
    </w:pPr>
    <w:rPr>
      <w:b/>
      <w:sz w:val="48"/>
    </w:rPr>
  </w:style>
  <w:style w:type="paragraph" w:customStyle="1" w:styleId="H2">
    <w:name w:val="H2"/>
    <w:basedOn w:val="Normal"/>
    <w:qFormat/>
    <w:pPr>
      <w:keepNext/>
      <w:spacing w:before="100" w:after="100"/>
      <w:outlineLvl w:val="2"/>
    </w:pPr>
    <w:rPr>
      <w:b/>
      <w:sz w:val="36"/>
    </w:rPr>
  </w:style>
  <w:style w:type="paragraph" w:customStyle="1" w:styleId="H3">
    <w:name w:val="H3"/>
    <w:basedOn w:val="Normal"/>
    <w:qFormat/>
    <w:pPr>
      <w:keepNext/>
      <w:spacing w:before="100" w:after="100"/>
      <w:outlineLvl w:val="3"/>
    </w:pPr>
    <w:rPr>
      <w:b/>
      <w:sz w:val="28"/>
    </w:rPr>
  </w:style>
  <w:style w:type="paragraph" w:customStyle="1" w:styleId="H4">
    <w:name w:val="H4"/>
    <w:basedOn w:val="Normal"/>
    <w:qFormat/>
    <w:pPr>
      <w:keepNext/>
      <w:spacing w:before="100" w:after="100"/>
      <w:outlineLvl w:val="4"/>
    </w:pPr>
    <w:rPr>
      <w:b/>
    </w:rPr>
  </w:style>
  <w:style w:type="paragraph" w:customStyle="1" w:styleId="H5">
    <w:name w:val="H5"/>
    <w:basedOn w:val="Normal"/>
    <w:qFormat/>
    <w:pPr>
      <w:keepNext/>
      <w:spacing w:before="100" w:after="100"/>
      <w:outlineLvl w:val="5"/>
    </w:pPr>
    <w:rPr>
      <w:b/>
      <w:sz w:val="20"/>
    </w:rPr>
  </w:style>
  <w:style w:type="paragraph" w:customStyle="1" w:styleId="H6">
    <w:name w:val="H6"/>
    <w:basedOn w:val="Normal"/>
    <w:qFormat/>
    <w:pPr>
      <w:keepNext/>
      <w:spacing w:before="100" w:after="100"/>
      <w:outlineLvl w:val="6"/>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szCs w:val="24"/>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szCs w:val="24"/>
      <w:lang w:eastAsia="es-ES"/>
    </w:rPr>
  </w:style>
  <w:style w:type="paragraph" w:customStyle="1" w:styleId="Contenidodelmarco">
    <w:name w:val="Contenido del marco"/>
    <w:basedOn w:val="Normal"/>
    <w:qFormat/>
  </w:style>
  <w:style w:type="paragraph" w:customStyle="1" w:styleId="Tablanormal1">
    <w:name w:val="Tabla normal1"/>
    <w:qFormat/>
    <w:rPr>
      <w:rFonts w:eastAsia="Tahoma"/>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lang w:eastAsia="es-ES"/>
    </w:rPr>
  </w:style>
  <w:style w:type="paragraph" w:customStyle="1" w:styleId="Tablanormal3">
    <w:name w:val="Tabla normal3"/>
    <w:qFormat/>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sweb.seap.minhap.es/almacen/descarga/envio/263ddf8916650096179c950624e3034d2ff5ac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458</Words>
  <Characters>2519</Characters>
  <Application>Microsoft Office Word</Application>
  <DocSecurity>0</DocSecurity>
  <Lines>20</Lines>
  <Paragraphs>5</Paragraphs>
  <ScaleCrop>false</ScaleCrop>
  <Company>HP</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11</cp:revision>
  <cp:lastPrinted>2023-10-11T07:08:00Z</cp:lastPrinted>
  <dcterms:created xsi:type="dcterms:W3CDTF">2024-01-25T06:58:00Z</dcterms:created>
  <dcterms:modified xsi:type="dcterms:W3CDTF">2024-03-21T11:43:00Z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